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6" w:type="pct"/>
        <w:jc w:val="center"/>
        <w:tblLook w:val="04A0"/>
      </w:tblPr>
      <w:tblGrid>
        <w:gridCol w:w="10806"/>
      </w:tblGrid>
      <w:tr w:rsidR="00787004" w:rsidTr="00787004">
        <w:trPr>
          <w:trHeight w:val="11"/>
          <w:jc w:val="center"/>
        </w:trPr>
        <w:tc>
          <w:tcPr>
            <w:tcW w:w="10656" w:type="dxa"/>
            <w:hideMark/>
          </w:tcPr>
          <w:p w:rsidR="00787004" w:rsidRDefault="00787004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РАБОЧЕГО ПОСЕЛКА</w:t>
            </w:r>
          </w:p>
        </w:tc>
      </w:tr>
      <w:tr w:rsidR="00787004" w:rsidTr="00787004">
        <w:trPr>
          <w:trHeight w:val="12"/>
          <w:jc w:val="center"/>
        </w:trPr>
        <w:tc>
          <w:tcPr>
            <w:tcW w:w="10656" w:type="dxa"/>
            <w:hideMark/>
          </w:tcPr>
          <w:p w:rsidR="00787004" w:rsidRDefault="00787004">
            <w:pPr>
              <w:jc w:val="center"/>
              <w:rPr>
                <w:b/>
              </w:rPr>
            </w:pPr>
            <w:r>
              <w:rPr>
                <w:b/>
              </w:rPr>
              <w:t>СТАНЦИОННО-ОЯШИНСКИЙ</w:t>
            </w:r>
          </w:p>
        </w:tc>
      </w:tr>
      <w:tr w:rsidR="00787004" w:rsidTr="00787004">
        <w:trPr>
          <w:trHeight w:val="11"/>
          <w:jc w:val="center"/>
        </w:trPr>
        <w:tc>
          <w:tcPr>
            <w:tcW w:w="10656" w:type="dxa"/>
            <w:hideMark/>
          </w:tcPr>
          <w:p w:rsidR="00787004" w:rsidRDefault="00787004">
            <w:pPr>
              <w:jc w:val="center"/>
              <w:rPr>
                <w:b/>
              </w:rPr>
            </w:pPr>
            <w:r>
              <w:rPr>
                <w:b/>
              </w:rPr>
              <w:t>МОШКОВСКОГО РАЙОНА НОВОСИБИРСКОЙ ОБЛАСТИ</w:t>
            </w:r>
          </w:p>
        </w:tc>
      </w:tr>
      <w:tr w:rsidR="00787004" w:rsidTr="00787004">
        <w:trPr>
          <w:trHeight w:val="11"/>
          <w:jc w:val="center"/>
        </w:trPr>
        <w:tc>
          <w:tcPr>
            <w:tcW w:w="10656" w:type="dxa"/>
          </w:tcPr>
          <w:p w:rsidR="00787004" w:rsidRDefault="00787004">
            <w:pPr>
              <w:jc w:val="center"/>
              <w:rPr>
                <w:b/>
              </w:rPr>
            </w:pPr>
          </w:p>
        </w:tc>
      </w:tr>
      <w:tr w:rsidR="00787004" w:rsidTr="00787004">
        <w:trPr>
          <w:trHeight w:val="15"/>
          <w:jc w:val="center"/>
        </w:trPr>
        <w:tc>
          <w:tcPr>
            <w:tcW w:w="10656" w:type="dxa"/>
            <w:hideMark/>
          </w:tcPr>
          <w:p w:rsidR="00787004" w:rsidRDefault="00787004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  <w:tr w:rsidR="00787004" w:rsidTr="00787004">
        <w:trPr>
          <w:trHeight w:val="15"/>
          <w:jc w:val="center"/>
        </w:trPr>
        <w:tc>
          <w:tcPr>
            <w:tcW w:w="10656" w:type="dxa"/>
          </w:tcPr>
          <w:p w:rsidR="00787004" w:rsidRDefault="00787004"/>
        </w:tc>
      </w:tr>
      <w:tr w:rsidR="00787004" w:rsidTr="00787004">
        <w:trPr>
          <w:trHeight w:val="11"/>
          <w:jc w:val="center"/>
        </w:trPr>
        <w:tc>
          <w:tcPr>
            <w:tcW w:w="10656" w:type="dxa"/>
            <w:hideMark/>
          </w:tcPr>
          <w:p w:rsidR="00787004" w:rsidRDefault="00913E71">
            <w:pPr>
              <w:jc w:val="center"/>
            </w:pPr>
            <w:r>
              <w:t xml:space="preserve">от </w:t>
            </w:r>
            <w:r w:rsidR="00CE441D">
              <w:t>28</w:t>
            </w:r>
            <w:r>
              <w:t>.08</w:t>
            </w:r>
            <w:r w:rsidR="00787004">
              <w:t>.2019  №</w:t>
            </w:r>
            <w:r w:rsidR="00CE441D">
              <w:t>128</w:t>
            </w:r>
            <w:r w:rsidR="00787004">
              <w:t xml:space="preserve"> </w:t>
            </w:r>
          </w:p>
        </w:tc>
      </w:tr>
      <w:tr w:rsidR="00787004" w:rsidTr="00787004">
        <w:trPr>
          <w:trHeight w:val="23"/>
          <w:jc w:val="center"/>
        </w:trPr>
        <w:tc>
          <w:tcPr>
            <w:tcW w:w="10656" w:type="dxa"/>
          </w:tcPr>
          <w:p w:rsidR="00787004" w:rsidRDefault="00787004" w:rsidP="00787004">
            <w:pPr>
              <w:spacing w:before="0" w:beforeAutospacing="0"/>
            </w:pPr>
          </w:p>
        </w:tc>
      </w:tr>
      <w:tr w:rsidR="00787004" w:rsidTr="00787004">
        <w:trPr>
          <w:trHeight w:val="23"/>
          <w:jc w:val="center"/>
        </w:trPr>
        <w:tc>
          <w:tcPr>
            <w:tcW w:w="10656" w:type="dxa"/>
            <w:hideMark/>
          </w:tcPr>
          <w:p w:rsidR="00A857F7" w:rsidRDefault="00787004">
            <w:pPr>
              <w:spacing w:before="0" w:beforeAutospacing="0"/>
              <w:jc w:val="center"/>
              <w:rPr>
                <w:b/>
              </w:rPr>
            </w:pPr>
            <w:r>
              <w:rPr>
                <w:b/>
              </w:rPr>
              <w:t xml:space="preserve">Об утверждении Административного регламента предоставления </w:t>
            </w:r>
          </w:p>
          <w:p w:rsidR="00787004" w:rsidRDefault="00787004">
            <w:pPr>
              <w:spacing w:before="0" w:beforeAutospacing="0"/>
              <w:jc w:val="center"/>
              <w:rPr>
                <w:b/>
              </w:rPr>
            </w:pPr>
            <w:r>
              <w:rPr>
                <w:b/>
              </w:rPr>
              <w:t>муниципальной услуги</w:t>
            </w:r>
          </w:p>
          <w:p w:rsidR="00787004" w:rsidRDefault="00787004">
            <w:pPr>
              <w:spacing w:before="0" w:beforeAutospacing="0"/>
              <w:jc w:val="center"/>
              <w:rPr>
                <w:b/>
              </w:rPr>
            </w:pPr>
            <w:r>
              <w:rPr>
                <w:b/>
              </w:rPr>
              <w:t xml:space="preserve"> «</w:t>
            </w:r>
            <w:r w:rsidR="00CE441D">
              <w:rPr>
                <w:b/>
              </w:rPr>
              <w:t>П</w:t>
            </w:r>
            <w:r w:rsidR="00913E71" w:rsidRPr="000E135A">
              <w:rPr>
                <w:b/>
              </w:rPr>
              <w:t>рин</w:t>
            </w:r>
            <w:r w:rsidR="00CE441D">
              <w:rPr>
                <w:b/>
              </w:rPr>
              <w:t>ятие</w:t>
            </w:r>
            <w:r w:rsidR="00913E71">
              <w:rPr>
                <w:b/>
              </w:rPr>
              <w:t xml:space="preserve"> документов, а также выдаче </w:t>
            </w:r>
            <w:r w:rsidR="00913E71" w:rsidRPr="000E135A">
              <w:rPr>
                <w:b/>
              </w:rPr>
              <w:t xml:space="preserve">решений о переводе или об отказе в переводе </w:t>
            </w:r>
            <w:r w:rsidR="00EB52EE">
              <w:rPr>
                <w:b/>
              </w:rPr>
              <w:t xml:space="preserve">жилого помещения в </w:t>
            </w:r>
            <w:r w:rsidR="006E54D2">
              <w:rPr>
                <w:b/>
              </w:rPr>
              <w:t>не</w:t>
            </w:r>
            <w:r w:rsidR="00913E71" w:rsidRPr="000E135A">
              <w:rPr>
                <w:b/>
              </w:rPr>
              <w:t>жилое помещение</w:t>
            </w:r>
            <w:r>
              <w:rPr>
                <w:b/>
              </w:rPr>
              <w:t>»</w:t>
            </w:r>
          </w:p>
        </w:tc>
      </w:tr>
      <w:tr w:rsidR="00787004" w:rsidTr="00787004">
        <w:trPr>
          <w:trHeight w:val="23"/>
          <w:jc w:val="center"/>
        </w:trPr>
        <w:tc>
          <w:tcPr>
            <w:tcW w:w="10656" w:type="dxa"/>
          </w:tcPr>
          <w:p w:rsidR="00787004" w:rsidRDefault="00787004">
            <w:pPr>
              <w:spacing w:before="0" w:beforeAutospacing="0" w:line="80" w:lineRule="atLeast"/>
              <w:contextualSpacing/>
            </w:pPr>
          </w:p>
        </w:tc>
      </w:tr>
    </w:tbl>
    <w:p w:rsidR="00787004" w:rsidRDefault="00787004" w:rsidP="00787004">
      <w:pPr>
        <w:ind w:firstLine="709"/>
        <w:jc w:val="both"/>
      </w:pPr>
      <w:r>
        <w:rPr>
          <w:sz w:val="26"/>
          <w:szCs w:val="26"/>
        </w:rPr>
        <w:t xml:space="preserve"> </w:t>
      </w: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>
        <w:rPr>
          <w:sz w:val="26"/>
          <w:szCs w:val="26"/>
        </w:rPr>
        <w:t xml:space="preserve">, </w:t>
      </w:r>
      <w:r>
        <w:t xml:space="preserve">Уставом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области, на основании </w:t>
      </w:r>
      <w:hyperlink r:id="rId4" w:history="1">
        <w:r>
          <w:rPr>
            <w:rStyle w:val="a3"/>
            <w:rFonts w:eastAsia="Arial"/>
            <w:color w:val="000000" w:themeColor="text1"/>
          </w:rPr>
          <w:t>Постановлением</w:t>
        </w:r>
      </w:hyperlink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 xml:space="preserve"> </w:t>
      </w:r>
      <w:r>
        <w:t>администрации рабочего поселка Станционно-Ояшинский от 29.11.2010   №89 "Об утверждении Порядка разработки и утверждения административных регламентов исполнения муниципальных услуг",</w:t>
      </w:r>
      <w:proofErr w:type="gramEnd"/>
    </w:p>
    <w:p w:rsidR="00787004" w:rsidRDefault="00787004" w:rsidP="00787004">
      <w:pPr>
        <w:spacing w:before="0" w:before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ПОСТАНОВЛЯЮ: </w:t>
      </w:r>
    </w:p>
    <w:p w:rsidR="00EB52EE" w:rsidRPr="00EB52EE" w:rsidRDefault="00787004" w:rsidP="00EB52EE">
      <w:pPr>
        <w:spacing w:before="0" w:beforeAutospacing="0"/>
        <w:ind w:firstLine="709"/>
        <w:jc w:val="both"/>
      </w:pPr>
      <w:r>
        <w:t xml:space="preserve">1.Утвердить прилагаемый административный регламент предоставления муниципальной услуги по </w:t>
      </w:r>
      <w:r w:rsidR="0089084E">
        <w:t xml:space="preserve">принятию документов, а также выдаче решений о переводе или об отказе в переводе </w:t>
      </w:r>
      <w:r w:rsidR="00EB52EE">
        <w:t xml:space="preserve">жилого помещения в </w:t>
      </w:r>
      <w:r w:rsidR="006E54D2">
        <w:t>не</w:t>
      </w:r>
      <w:r w:rsidR="0089084E">
        <w:t>жилое помещение.</w:t>
      </w:r>
    </w:p>
    <w:p w:rsidR="00EB52EE" w:rsidRDefault="00787004" w:rsidP="00350490">
      <w:pPr>
        <w:spacing w:before="0" w:beforeAutospacing="0"/>
        <w:ind w:firstLine="709"/>
        <w:jc w:val="both"/>
      </w:pPr>
      <w:r>
        <w:t xml:space="preserve">2.Постановление Администрации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</w:t>
      </w:r>
      <w:r w:rsidR="00EB52EE">
        <w:t>ирской области от 14.08.2012 №</w:t>
      </w:r>
      <w:r w:rsidR="006E54D2">
        <w:t>99</w:t>
      </w:r>
      <w:r w:rsidR="00EB52EE">
        <w:t>-па</w:t>
      </w:r>
      <w:r>
        <w:t xml:space="preserve"> «Об утверждении административного регламента по предоставлению муниципальной услуги по </w:t>
      </w:r>
      <w:r w:rsidR="00350490">
        <w:t>принятию документов, а также выдаче решений о пере</w:t>
      </w:r>
      <w:r w:rsidR="006E54D2">
        <w:t xml:space="preserve">воде или об отказе в переводе </w:t>
      </w:r>
      <w:r w:rsidR="00350490">
        <w:t xml:space="preserve">жилого помещения в </w:t>
      </w:r>
      <w:r w:rsidR="006E54D2">
        <w:t>не</w:t>
      </w:r>
      <w:r w:rsidR="00350490">
        <w:t>жилое помещение</w:t>
      </w:r>
      <w:r>
        <w:t>» считать  утратившим силу.</w:t>
      </w:r>
    </w:p>
    <w:p w:rsidR="00EB52EE" w:rsidRPr="00EB52EE" w:rsidRDefault="00EB52EE" w:rsidP="00EB52EE">
      <w:pPr>
        <w:spacing w:before="0" w:beforeAutospacing="0"/>
        <w:jc w:val="both"/>
        <w:rPr>
          <w:bCs/>
        </w:rPr>
      </w:pPr>
      <w:r>
        <w:t xml:space="preserve">          </w:t>
      </w:r>
      <w:proofErr w:type="gramStart"/>
      <w:r>
        <w:t>3.Постановление Администрации</w:t>
      </w:r>
      <w:r>
        <w:rPr>
          <w:rStyle w:val="apple-converted-space"/>
        </w:rPr>
        <w:t xml:space="preserve"> рабочего поселка Станционно-Ояшинский </w:t>
      </w:r>
      <w:proofErr w:type="spellStart"/>
      <w:r>
        <w:rPr>
          <w:rStyle w:val="apple-converted-space"/>
        </w:rPr>
        <w:t>Мошковского</w:t>
      </w:r>
      <w:proofErr w:type="spellEnd"/>
      <w:r>
        <w:rPr>
          <w:rStyle w:val="apple-converted-space"/>
        </w:rPr>
        <w:t xml:space="preserve"> района Новосибирской области</w:t>
      </w:r>
      <w:r>
        <w:t xml:space="preserve"> от 12.04.2013</w:t>
      </w:r>
      <w:r w:rsidR="006E54D2">
        <w:t xml:space="preserve"> № 69</w:t>
      </w:r>
      <w:r>
        <w:t xml:space="preserve">-па «О внесении изменений в постановление администрации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от 14.08.2012 №100-па «Об утверждении административного регламента по предоставлению муниципальной услуги по принятию документов, а также выдаче решений о пере</w:t>
      </w:r>
      <w:r w:rsidR="006E54D2">
        <w:t xml:space="preserve">воде или об отказе в переводе </w:t>
      </w:r>
      <w:r>
        <w:t xml:space="preserve">жилого помещения в </w:t>
      </w:r>
      <w:r w:rsidR="006E54D2">
        <w:t>не</w:t>
      </w:r>
      <w:r>
        <w:t>жилое помещение» считать утратившим силу.</w:t>
      </w:r>
      <w:proofErr w:type="gramEnd"/>
    </w:p>
    <w:p w:rsidR="00787004" w:rsidRPr="00350490" w:rsidRDefault="00350490" w:rsidP="00350490">
      <w:pPr>
        <w:spacing w:before="0" w:beforeAutospacing="0"/>
        <w:ind w:firstLine="709"/>
        <w:jc w:val="both"/>
      </w:pPr>
      <w:proofErr w:type="gramStart"/>
      <w:r>
        <w:t>4</w:t>
      </w:r>
      <w:r w:rsidR="00787004">
        <w:t>.Постановление Администрации</w:t>
      </w:r>
      <w:r w:rsidR="00787004">
        <w:rPr>
          <w:rStyle w:val="apple-converted-space"/>
        </w:rPr>
        <w:t xml:space="preserve"> рабочего поселка Станционно-Ояшинский </w:t>
      </w:r>
      <w:proofErr w:type="spellStart"/>
      <w:r w:rsidR="00787004">
        <w:rPr>
          <w:rStyle w:val="apple-converted-space"/>
        </w:rPr>
        <w:t>Мошковского</w:t>
      </w:r>
      <w:proofErr w:type="spellEnd"/>
      <w:r w:rsidR="00787004">
        <w:rPr>
          <w:rStyle w:val="apple-converted-space"/>
        </w:rPr>
        <w:t xml:space="preserve"> района Новосибирской области</w:t>
      </w:r>
      <w:r w:rsidR="00EB52EE">
        <w:t xml:space="preserve"> от 29.01.2014 № 26</w:t>
      </w:r>
      <w:r w:rsidR="00787004">
        <w:t xml:space="preserve"> «О внесении изменений в постановление администрации рабочего поселка Станционно-Ояшинский </w:t>
      </w:r>
      <w:proofErr w:type="spellStart"/>
      <w:r w:rsidR="00787004">
        <w:t>Мошковского</w:t>
      </w:r>
      <w:proofErr w:type="spellEnd"/>
      <w:r w:rsidR="00787004">
        <w:t xml:space="preserve"> района Новосиб</w:t>
      </w:r>
      <w:r w:rsidR="00EB52EE">
        <w:t xml:space="preserve">ирской области от 14.08.2012 №100-па </w:t>
      </w:r>
      <w:r w:rsidR="00787004">
        <w:t xml:space="preserve">«Об утверждении административного регламента по предоставлению муниципальной услуги по </w:t>
      </w:r>
      <w:r w:rsidR="00EB52EE">
        <w:t xml:space="preserve">принятию документов, а также выдаче решений о </w:t>
      </w:r>
      <w:r w:rsidR="00EB52EE">
        <w:lastRenderedPageBreak/>
        <w:t>пере</w:t>
      </w:r>
      <w:r w:rsidR="006E54D2">
        <w:t xml:space="preserve">воде или об отказе в переводе </w:t>
      </w:r>
      <w:r w:rsidR="00EB52EE">
        <w:t xml:space="preserve">жилого помещения в </w:t>
      </w:r>
      <w:r w:rsidR="006E54D2">
        <w:t>не</w:t>
      </w:r>
      <w:r w:rsidR="00EB52EE">
        <w:t>жилое помещение</w:t>
      </w:r>
      <w:r w:rsidR="00787004">
        <w:t>» считать утратившим силу.</w:t>
      </w:r>
      <w:proofErr w:type="gramEnd"/>
    </w:p>
    <w:p w:rsidR="00787004" w:rsidRDefault="00350490" w:rsidP="00787004">
      <w:pPr>
        <w:spacing w:before="0" w:beforeAutospacing="0"/>
        <w:jc w:val="both"/>
        <w:rPr>
          <w:bCs/>
        </w:rPr>
      </w:pPr>
      <w:r>
        <w:t xml:space="preserve">         5</w:t>
      </w:r>
      <w:r w:rsidR="00787004">
        <w:t>.</w:t>
      </w:r>
      <w:r w:rsidR="00787004">
        <w:rPr>
          <w:bCs/>
        </w:rPr>
        <w:t>Постановление  Администрации</w:t>
      </w:r>
      <w:r w:rsidR="00787004">
        <w:t xml:space="preserve"> рабочего поселка Станционно-Ояшинский </w:t>
      </w:r>
      <w:proofErr w:type="spellStart"/>
      <w:r w:rsidR="00787004">
        <w:t>Мошковского</w:t>
      </w:r>
      <w:proofErr w:type="spellEnd"/>
      <w:r w:rsidR="00787004">
        <w:t xml:space="preserve"> района Нов</w:t>
      </w:r>
      <w:r w:rsidR="00EB52EE">
        <w:t>осибирской области от 26.11.2014</w:t>
      </w:r>
      <w:r w:rsidR="00787004">
        <w:t xml:space="preserve"> № </w:t>
      </w:r>
      <w:r w:rsidR="006E54D2">
        <w:t>259</w:t>
      </w:r>
      <w:r w:rsidR="00787004">
        <w:t xml:space="preserve"> </w:t>
      </w:r>
      <w:r w:rsidR="00787004">
        <w:rPr>
          <w:color w:val="000000" w:themeColor="text1"/>
        </w:rPr>
        <w:t>«</w:t>
      </w:r>
      <w:r w:rsidR="00787004">
        <w:t xml:space="preserve">О внесении изменений в постановление администрации рабочего поселка Станционно-Ояшинский </w:t>
      </w:r>
      <w:proofErr w:type="spellStart"/>
      <w:r w:rsidR="00787004">
        <w:t>Мошковского</w:t>
      </w:r>
      <w:proofErr w:type="spellEnd"/>
      <w:r w:rsidR="00787004">
        <w:t xml:space="preserve"> района Новосибирской области от </w:t>
      </w:r>
      <w:r w:rsidR="00EB52EE">
        <w:t>14.08.2012 №100-па «Об утверждении административного регламента по предоставлению муниципальной услуги по принятию документов, а также выдаче решений о пере</w:t>
      </w:r>
      <w:r w:rsidR="006E54D2">
        <w:t xml:space="preserve">воде или об отказе в переводе </w:t>
      </w:r>
      <w:r w:rsidR="00EB52EE">
        <w:t xml:space="preserve">жилого помещения в </w:t>
      </w:r>
      <w:r w:rsidR="006E54D2">
        <w:t>не</w:t>
      </w:r>
      <w:r w:rsidR="00EB52EE">
        <w:t>жилое помещение»</w:t>
      </w:r>
      <w:r w:rsidR="00787004">
        <w:rPr>
          <w:bCs/>
        </w:rPr>
        <w:t>»</w:t>
      </w:r>
      <w:r w:rsidR="00787004">
        <w:t xml:space="preserve"> считать утратившим силу</w:t>
      </w:r>
      <w:r w:rsidR="00787004">
        <w:rPr>
          <w:bCs/>
        </w:rPr>
        <w:t>.</w:t>
      </w:r>
    </w:p>
    <w:p w:rsidR="00EB52EE" w:rsidRDefault="00350490" w:rsidP="00EB52EE">
      <w:pPr>
        <w:spacing w:before="0" w:beforeAutospacing="0"/>
        <w:jc w:val="both"/>
        <w:rPr>
          <w:bCs/>
        </w:rPr>
      </w:pPr>
      <w:r>
        <w:t xml:space="preserve">          </w:t>
      </w:r>
      <w:proofErr w:type="gramStart"/>
      <w:r>
        <w:t>6</w:t>
      </w:r>
      <w:r w:rsidR="00EB52EE">
        <w:t>.</w:t>
      </w:r>
      <w:r w:rsidR="00EB52EE">
        <w:rPr>
          <w:bCs/>
        </w:rPr>
        <w:t>Постановление  Администрации</w:t>
      </w:r>
      <w:r w:rsidR="00EB52EE">
        <w:t xml:space="preserve"> рабочего поселка Станционно-Ояшинский </w:t>
      </w:r>
      <w:proofErr w:type="spellStart"/>
      <w:r w:rsidR="00EB52EE">
        <w:t>Мошковского</w:t>
      </w:r>
      <w:proofErr w:type="spellEnd"/>
      <w:r w:rsidR="00EB52EE">
        <w:t xml:space="preserve"> района Новосибирской обл</w:t>
      </w:r>
      <w:r w:rsidR="006E54D2">
        <w:t>асти от 30.01.2015 № 27</w:t>
      </w:r>
      <w:r w:rsidR="00EB52EE">
        <w:t xml:space="preserve"> </w:t>
      </w:r>
      <w:r w:rsidR="00EB52EE">
        <w:rPr>
          <w:color w:val="000000" w:themeColor="text1"/>
        </w:rPr>
        <w:t>«</w:t>
      </w:r>
      <w:r w:rsidR="00EB52EE">
        <w:t xml:space="preserve">О внесении изменений в постановление администрации рабочего поселка Станционно-Ояшинский </w:t>
      </w:r>
      <w:proofErr w:type="spellStart"/>
      <w:r w:rsidR="00EB52EE">
        <w:t>Мошковского</w:t>
      </w:r>
      <w:proofErr w:type="spellEnd"/>
      <w:r w:rsidR="00EB52EE">
        <w:t xml:space="preserve"> района Новосибирской области от 14.08.2012 №100-па «Об утверждении административного регламента по предоставлению муниципальной услуги по принятию документов, а также выдаче решений о пере</w:t>
      </w:r>
      <w:r w:rsidR="006E54D2">
        <w:t xml:space="preserve">воде или об отказе в переводе </w:t>
      </w:r>
      <w:r w:rsidR="00EB52EE">
        <w:t xml:space="preserve">жилого помещения в </w:t>
      </w:r>
      <w:r w:rsidR="006E54D2">
        <w:t>не</w:t>
      </w:r>
      <w:r w:rsidR="00EB52EE">
        <w:t>жилое помещение»</w:t>
      </w:r>
      <w:r w:rsidR="00EB52EE">
        <w:rPr>
          <w:bCs/>
        </w:rPr>
        <w:t>»</w:t>
      </w:r>
      <w:r w:rsidR="00EB52EE">
        <w:t xml:space="preserve"> считать утратившим силу</w:t>
      </w:r>
      <w:r w:rsidR="00EB52EE">
        <w:rPr>
          <w:bCs/>
        </w:rPr>
        <w:t>.</w:t>
      </w:r>
      <w:proofErr w:type="gramEnd"/>
    </w:p>
    <w:p w:rsidR="00EB52EE" w:rsidRPr="006E54D2" w:rsidRDefault="00350490" w:rsidP="00EB52EE">
      <w:pPr>
        <w:spacing w:before="0" w:beforeAutospacing="0"/>
        <w:jc w:val="both"/>
      </w:pPr>
      <w:r>
        <w:rPr>
          <w:bCs/>
        </w:rPr>
        <w:t xml:space="preserve">           </w:t>
      </w:r>
      <w:proofErr w:type="gramStart"/>
      <w:r>
        <w:rPr>
          <w:bCs/>
        </w:rPr>
        <w:t>7</w:t>
      </w:r>
      <w:r w:rsidR="00EB52EE">
        <w:rPr>
          <w:bCs/>
        </w:rPr>
        <w:t>.Постановление  Администрации</w:t>
      </w:r>
      <w:r w:rsidR="00EB52EE">
        <w:t xml:space="preserve"> рабочего поселка Станционно-Ояшинский </w:t>
      </w:r>
      <w:proofErr w:type="spellStart"/>
      <w:r w:rsidR="00EB52EE">
        <w:t>Мошковского</w:t>
      </w:r>
      <w:proofErr w:type="spellEnd"/>
      <w:r w:rsidR="00EB52EE">
        <w:t xml:space="preserve"> района Новос</w:t>
      </w:r>
      <w:r w:rsidR="006E54D2">
        <w:t>ибирской области от 01.12</w:t>
      </w:r>
      <w:r w:rsidR="00EB52EE">
        <w:t>.2017 №</w:t>
      </w:r>
      <w:r w:rsidR="006E54D2">
        <w:t>18</w:t>
      </w:r>
      <w:r w:rsidR="00EB52EE">
        <w:t xml:space="preserve">6 </w:t>
      </w:r>
      <w:r w:rsidR="00EB52EE">
        <w:rPr>
          <w:color w:val="000000" w:themeColor="text1"/>
        </w:rPr>
        <w:t>«</w:t>
      </w:r>
      <w:r w:rsidR="00EB52EE">
        <w:t xml:space="preserve">О внесении изменений в постановление администрации рабочего поселка Станционно-Ояшинский </w:t>
      </w:r>
      <w:proofErr w:type="spellStart"/>
      <w:r w:rsidR="00EB52EE">
        <w:t>Мошковского</w:t>
      </w:r>
      <w:proofErr w:type="spellEnd"/>
      <w:r w:rsidR="00EB52EE">
        <w:t xml:space="preserve"> района Новосибирской области от 14.08.2012 №100-па «Об утверждении административного регламента по предоставлению муниципальной услуги по принятию документов, а также выдаче решений о пере</w:t>
      </w:r>
      <w:r w:rsidR="006E54D2">
        <w:t xml:space="preserve">воде или об отказе в переводе </w:t>
      </w:r>
      <w:r w:rsidR="00EB52EE">
        <w:t xml:space="preserve">жилого помещения в </w:t>
      </w:r>
      <w:r w:rsidR="006E54D2">
        <w:t>не</w:t>
      </w:r>
      <w:r w:rsidR="00EB52EE">
        <w:t>жилое помещение»</w:t>
      </w:r>
      <w:r w:rsidR="00EB52EE">
        <w:rPr>
          <w:bCs/>
        </w:rPr>
        <w:t>»</w:t>
      </w:r>
      <w:r w:rsidR="00EB52EE">
        <w:t xml:space="preserve"> считать утратившим силу</w:t>
      </w:r>
      <w:r w:rsidR="00EB52EE">
        <w:rPr>
          <w:bCs/>
        </w:rPr>
        <w:t>.</w:t>
      </w:r>
      <w:proofErr w:type="gramEnd"/>
    </w:p>
    <w:p w:rsidR="00350490" w:rsidRDefault="00350490" w:rsidP="00350490">
      <w:pPr>
        <w:spacing w:before="0" w:beforeAutospacing="0"/>
        <w:jc w:val="both"/>
        <w:rPr>
          <w:bCs/>
        </w:rPr>
      </w:pPr>
      <w:r>
        <w:rPr>
          <w:bCs/>
        </w:rPr>
        <w:t xml:space="preserve">             </w:t>
      </w:r>
      <w:proofErr w:type="gramStart"/>
      <w:r>
        <w:rPr>
          <w:bCs/>
        </w:rPr>
        <w:t>8.Постановление  Администрации</w:t>
      </w:r>
      <w:r>
        <w:t xml:space="preserve">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от </w:t>
      </w:r>
      <w:r w:rsidR="006E54D2">
        <w:t>02.04.2019 № 40</w:t>
      </w:r>
      <w:r>
        <w:t xml:space="preserve"> </w:t>
      </w:r>
      <w:r>
        <w:rPr>
          <w:color w:val="000000" w:themeColor="text1"/>
        </w:rPr>
        <w:t>«</w:t>
      </w:r>
      <w:r>
        <w:t xml:space="preserve">О внесении изменений в постановление администрации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от 14.08.2012 №100-па «Об утверждении административного регламента по предоставлению муниципальной услуги по принятию документов, а также выдаче решений о пере</w:t>
      </w:r>
      <w:r w:rsidR="006E54D2">
        <w:t xml:space="preserve">воде или об отказе в переводе </w:t>
      </w:r>
      <w:r>
        <w:t xml:space="preserve">жилого помещения в </w:t>
      </w:r>
      <w:r w:rsidR="0012786B">
        <w:t>не</w:t>
      </w:r>
      <w:r>
        <w:t>жилое помещение»</w:t>
      </w:r>
      <w:r>
        <w:rPr>
          <w:bCs/>
        </w:rPr>
        <w:t>»</w:t>
      </w:r>
      <w:r>
        <w:t xml:space="preserve"> считать утратившим силу</w:t>
      </w:r>
      <w:r>
        <w:rPr>
          <w:bCs/>
        </w:rPr>
        <w:t>.</w:t>
      </w:r>
      <w:proofErr w:type="gramEnd"/>
    </w:p>
    <w:p w:rsidR="00350490" w:rsidRDefault="00350490" w:rsidP="00350490">
      <w:pPr>
        <w:spacing w:before="0" w:beforeAutospacing="0"/>
        <w:jc w:val="both"/>
        <w:rPr>
          <w:bCs/>
        </w:rPr>
      </w:pPr>
      <w:r>
        <w:rPr>
          <w:bCs/>
        </w:rPr>
        <w:t xml:space="preserve">            </w:t>
      </w:r>
      <w:proofErr w:type="gramStart"/>
      <w:r>
        <w:rPr>
          <w:bCs/>
        </w:rPr>
        <w:t>9.Постановление  Администрации</w:t>
      </w:r>
      <w:r>
        <w:t xml:space="preserve">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от 19.01.2019 № 7а </w:t>
      </w:r>
      <w:r>
        <w:rPr>
          <w:color w:val="000000" w:themeColor="text1"/>
        </w:rPr>
        <w:t>«</w:t>
      </w:r>
      <w:r>
        <w:t xml:space="preserve">О внесении изменений в постановление администрации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от 14.08.2012 №100-па «Об утверждении административного регламента по предоставлению муниципальной услуги по принятию документов, а также выдаче решений о пере</w:t>
      </w:r>
      <w:r w:rsidR="0012786B">
        <w:t xml:space="preserve">воде или об отказе в переводе </w:t>
      </w:r>
      <w:r>
        <w:t xml:space="preserve">жилого помещения в </w:t>
      </w:r>
      <w:r w:rsidR="0012786B">
        <w:t>не</w:t>
      </w:r>
      <w:r>
        <w:t>жилое помещение»</w:t>
      </w:r>
      <w:r>
        <w:rPr>
          <w:bCs/>
        </w:rPr>
        <w:t>»</w:t>
      </w:r>
      <w:r>
        <w:t xml:space="preserve"> считать утратившим силу</w:t>
      </w:r>
      <w:r>
        <w:rPr>
          <w:bCs/>
        </w:rPr>
        <w:t>.</w:t>
      </w:r>
      <w:proofErr w:type="gramEnd"/>
    </w:p>
    <w:p w:rsidR="00350490" w:rsidRDefault="00350490" w:rsidP="00350490">
      <w:pPr>
        <w:spacing w:before="0" w:beforeAutospacing="0"/>
        <w:jc w:val="both"/>
        <w:rPr>
          <w:bCs/>
        </w:rPr>
      </w:pPr>
      <w:r>
        <w:rPr>
          <w:bCs/>
        </w:rPr>
        <w:t xml:space="preserve">            10.</w:t>
      </w:r>
      <w:r w:rsidRPr="00350490">
        <w:rPr>
          <w:bCs/>
        </w:rPr>
        <w:t xml:space="preserve"> </w:t>
      </w:r>
      <w:proofErr w:type="gramStart"/>
      <w:r>
        <w:rPr>
          <w:bCs/>
        </w:rPr>
        <w:t>Постановление  Администрации</w:t>
      </w:r>
      <w:r>
        <w:t xml:space="preserve">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от 02.04.2019 № 41 </w:t>
      </w:r>
      <w:r>
        <w:rPr>
          <w:color w:val="000000" w:themeColor="text1"/>
        </w:rPr>
        <w:t>«</w:t>
      </w:r>
      <w:r>
        <w:t xml:space="preserve">О внесении изменений в постановление администрации рабочего поселка </w:t>
      </w:r>
      <w:r>
        <w:lastRenderedPageBreak/>
        <w:t xml:space="preserve">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от 14.08.2012 №100-па «Об утверждении административного регламента по предоставлению муниципальной услуги по принятию документов, а также выдаче решений о переводе или об отказе в переводе нежилого помещения в жилое помещение»</w:t>
      </w:r>
      <w:r>
        <w:rPr>
          <w:bCs/>
        </w:rPr>
        <w:t>»</w:t>
      </w:r>
      <w:r>
        <w:t xml:space="preserve"> считать утратившим силу</w:t>
      </w:r>
      <w:r>
        <w:rPr>
          <w:bCs/>
        </w:rPr>
        <w:t>.</w:t>
      </w:r>
      <w:proofErr w:type="gramEnd"/>
    </w:p>
    <w:p w:rsidR="00350490" w:rsidRDefault="00350490" w:rsidP="00350490">
      <w:pPr>
        <w:spacing w:before="0" w:beforeAutospacing="0"/>
        <w:jc w:val="both"/>
        <w:rPr>
          <w:bCs/>
        </w:rPr>
      </w:pPr>
      <w:r>
        <w:rPr>
          <w:bCs/>
        </w:rPr>
        <w:t xml:space="preserve">            11. </w:t>
      </w:r>
      <w:proofErr w:type="gramStart"/>
      <w:r>
        <w:rPr>
          <w:bCs/>
        </w:rPr>
        <w:t>Постановление  Администрации</w:t>
      </w:r>
      <w:r>
        <w:t xml:space="preserve">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от </w:t>
      </w:r>
      <w:r w:rsidR="009F6FBA" w:rsidRPr="009F6FBA">
        <w:rPr>
          <w:color w:val="000000" w:themeColor="text1"/>
        </w:rPr>
        <w:t>12</w:t>
      </w:r>
      <w:r w:rsidR="007F7772" w:rsidRPr="009F6FBA">
        <w:rPr>
          <w:color w:val="000000" w:themeColor="text1"/>
        </w:rPr>
        <w:t>.07.2019</w:t>
      </w:r>
      <w:r>
        <w:t xml:space="preserve"> № </w:t>
      </w:r>
      <w:r w:rsidR="006A29FE">
        <w:t>114</w:t>
      </w:r>
      <w:r>
        <w:t xml:space="preserve"> </w:t>
      </w:r>
      <w:r>
        <w:rPr>
          <w:color w:val="000000" w:themeColor="text1"/>
        </w:rPr>
        <w:t>«</w:t>
      </w:r>
      <w:r>
        <w:t xml:space="preserve">О внесении изменений в постановление администрации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от 14.08.2012 №100-па «Об утверждении административного регламента по предоставлению муниципальной услуги по принятию документов, а также выдаче решений о переводе или об отказе в переводе нежилого помещения в жилое помещение»</w:t>
      </w:r>
      <w:r>
        <w:rPr>
          <w:bCs/>
        </w:rPr>
        <w:t>»</w:t>
      </w:r>
      <w:r>
        <w:t xml:space="preserve"> считать утратившим силу</w:t>
      </w:r>
      <w:r>
        <w:rPr>
          <w:bCs/>
        </w:rPr>
        <w:t>.</w:t>
      </w:r>
      <w:proofErr w:type="gramEnd"/>
    </w:p>
    <w:p w:rsidR="00787004" w:rsidRDefault="007F7772" w:rsidP="00787004">
      <w:pPr>
        <w:spacing w:before="0" w:beforeAutospacing="0"/>
        <w:jc w:val="both"/>
      </w:pPr>
      <w:r>
        <w:rPr>
          <w:bCs/>
        </w:rPr>
        <w:t xml:space="preserve">             12</w:t>
      </w:r>
      <w:r w:rsidR="00787004">
        <w:t xml:space="preserve">.Настоящее  Постановление подлежит опубликованию в периодическом печатном издании газете «Станционно-Ояшинский Вестник » и  на официальном сайте рабочего поселка Станционно-Ояшинский </w:t>
      </w:r>
      <w:r w:rsidR="00787004">
        <w:rPr>
          <w:u w:val="single"/>
          <w:lang w:val="en-US"/>
        </w:rPr>
        <w:t>www</w:t>
      </w:r>
      <w:r w:rsidR="00787004">
        <w:rPr>
          <w:u w:val="single"/>
        </w:rPr>
        <w:t>.</w:t>
      </w:r>
      <w:proofErr w:type="spellStart"/>
      <w:r w:rsidR="00787004">
        <w:rPr>
          <w:u w:val="single"/>
          <w:lang w:val="en-US"/>
        </w:rPr>
        <w:t>stoyash</w:t>
      </w:r>
      <w:proofErr w:type="spellEnd"/>
      <w:r w:rsidR="00787004">
        <w:rPr>
          <w:color w:val="000000" w:themeColor="text1"/>
          <w:u w:val="single"/>
        </w:rPr>
        <w:t xml:space="preserve">. </w:t>
      </w:r>
      <w:proofErr w:type="spellStart"/>
      <w:r w:rsidR="00787004">
        <w:rPr>
          <w:color w:val="000000" w:themeColor="text1"/>
          <w:u w:val="single"/>
          <w:lang w:val="en-US"/>
        </w:rPr>
        <w:t>nso</w:t>
      </w:r>
      <w:proofErr w:type="spellEnd"/>
      <w:r w:rsidR="00787004">
        <w:rPr>
          <w:color w:val="000000" w:themeColor="text1"/>
          <w:u w:val="single"/>
        </w:rPr>
        <w:t>.</w:t>
      </w:r>
      <w:proofErr w:type="spellStart"/>
      <w:r w:rsidR="00787004">
        <w:rPr>
          <w:color w:val="000000" w:themeColor="text1"/>
          <w:u w:val="single"/>
          <w:lang w:val="en-US"/>
        </w:rPr>
        <w:t>ru</w:t>
      </w:r>
      <w:proofErr w:type="spellEnd"/>
      <w:r w:rsidR="00787004">
        <w:rPr>
          <w:color w:val="000000" w:themeColor="text1"/>
          <w:u w:val="single"/>
        </w:rPr>
        <w:t>.</w:t>
      </w:r>
    </w:p>
    <w:p w:rsidR="00787004" w:rsidRDefault="00787004" w:rsidP="00787004">
      <w:pPr>
        <w:spacing w:before="0" w:beforeAutospacing="0"/>
        <w:jc w:val="both"/>
      </w:pPr>
      <w:r>
        <w:t xml:space="preserve">        6. </w:t>
      </w:r>
      <w:proofErr w:type="gramStart"/>
      <w:r>
        <w:t>Контроль  за</w:t>
      </w:r>
      <w:proofErr w:type="gramEnd"/>
      <w:r>
        <w:t xml:space="preserve"> исполнением настоящего постановления оставляю за собой.</w:t>
      </w:r>
    </w:p>
    <w:p w:rsidR="00787004" w:rsidRDefault="00787004" w:rsidP="00787004">
      <w:pPr>
        <w:spacing w:before="0" w:beforeAutospacing="0"/>
      </w:pPr>
    </w:p>
    <w:p w:rsidR="00787004" w:rsidRDefault="00787004" w:rsidP="00787004">
      <w:pPr>
        <w:spacing w:before="0" w:beforeAutospacing="0"/>
        <w:rPr>
          <w:sz w:val="26"/>
          <w:szCs w:val="26"/>
        </w:rPr>
      </w:pPr>
    </w:p>
    <w:tbl>
      <w:tblPr>
        <w:tblW w:w="11047" w:type="dxa"/>
        <w:tblLook w:val="04A0"/>
      </w:tblPr>
      <w:tblGrid>
        <w:gridCol w:w="6204"/>
        <w:gridCol w:w="4843"/>
      </w:tblGrid>
      <w:tr w:rsidR="00787004" w:rsidTr="00A857F7">
        <w:trPr>
          <w:trHeight w:val="1105"/>
        </w:trPr>
        <w:tc>
          <w:tcPr>
            <w:tcW w:w="6204" w:type="dxa"/>
            <w:hideMark/>
          </w:tcPr>
          <w:p w:rsidR="00787004" w:rsidRDefault="00787004">
            <w:pPr>
              <w:spacing w:before="0" w:beforeAutospacing="0"/>
              <w:ind w:right="-1044"/>
            </w:pPr>
            <w:r>
              <w:t>Глава рабочего поселка Станционно-Ояшинский</w:t>
            </w:r>
          </w:p>
          <w:p w:rsidR="00787004" w:rsidRDefault="00787004">
            <w:pPr>
              <w:spacing w:before="0" w:beforeAutospacing="0"/>
            </w:pP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4843" w:type="dxa"/>
          </w:tcPr>
          <w:p w:rsidR="00787004" w:rsidRDefault="00787004">
            <w:pPr>
              <w:spacing w:before="0" w:beforeAutospacing="0"/>
            </w:pPr>
          </w:p>
          <w:p w:rsidR="00787004" w:rsidRDefault="00A857F7">
            <w:pPr>
              <w:spacing w:before="0" w:beforeAutospacing="0"/>
              <w:jc w:val="center"/>
            </w:pPr>
            <w:r>
              <w:t xml:space="preserve"> </w:t>
            </w:r>
            <w:r w:rsidR="00787004">
              <w:t xml:space="preserve"> </w:t>
            </w:r>
            <w:r>
              <w:t xml:space="preserve">             </w:t>
            </w:r>
            <w:r w:rsidR="00787004">
              <w:t xml:space="preserve">Т.В. </w:t>
            </w:r>
            <w:proofErr w:type="spellStart"/>
            <w:r w:rsidR="00787004">
              <w:t>Личманюк</w:t>
            </w:r>
            <w:proofErr w:type="spellEnd"/>
          </w:p>
        </w:tc>
      </w:tr>
    </w:tbl>
    <w:p w:rsidR="00EC2AEB" w:rsidRDefault="00EC2AEB"/>
    <w:sectPr w:rsidR="00EC2AEB" w:rsidSect="00A857F7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7004"/>
    <w:rsid w:val="00115584"/>
    <w:rsid w:val="0012786B"/>
    <w:rsid w:val="00257B02"/>
    <w:rsid w:val="002F6F29"/>
    <w:rsid w:val="00350490"/>
    <w:rsid w:val="00362CCC"/>
    <w:rsid w:val="005D1B72"/>
    <w:rsid w:val="006A29FE"/>
    <w:rsid w:val="006E54D2"/>
    <w:rsid w:val="00787004"/>
    <w:rsid w:val="007F7772"/>
    <w:rsid w:val="00807A81"/>
    <w:rsid w:val="00810A2C"/>
    <w:rsid w:val="0089084E"/>
    <w:rsid w:val="00913E71"/>
    <w:rsid w:val="009F6FBA"/>
    <w:rsid w:val="00A857F7"/>
    <w:rsid w:val="00C204DB"/>
    <w:rsid w:val="00C554D0"/>
    <w:rsid w:val="00CB01C1"/>
    <w:rsid w:val="00CE441D"/>
    <w:rsid w:val="00CE542E"/>
    <w:rsid w:val="00EB52EE"/>
    <w:rsid w:val="00EC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04"/>
    <w:pPr>
      <w:spacing w:before="100" w:before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70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049;n=43015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2019-08-15T07:31:00Z</dcterms:created>
  <dcterms:modified xsi:type="dcterms:W3CDTF">2019-09-03T02:36:00Z</dcterms:modified>
</cp:coreProperties>
</file>